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4C202" w14:textId="77777777" w:rsidR="007606C9" w:rsidRPr="00EA396C" w:rsidRDefault="00B22090">
      <w:pPr>
        <w:spacing w:after="249" w:line="259" w:lineRule="auto"/>
        <w:ind w:left="0" w:right="69" w:firstLine="0"/>
        <w:jc w:val="center"/>
        <w:rPr>
          <w:rFonts w:ascii="Arial" w:hAnsi="Arial" w:cs="Arial"/>
          <w:sz w:val="24"/>
          <w:szCs w:val="24"/>
        </w:rPr>
      </w:pPr>
      <w:r w:rsidRPr="00EA396C">
        <w:rPr>
          <w:rFonts w:ascii="Arial" w:hAnsi="Arial" w:cs="Arial"/>
          <w:b/>
          <w:sz w:val="24"/>
          <w:szCs w:val="24"/>
        </w:rPr>
        <w:t>Praktyka w Biurze Karier UW</w:t>
      </w:r>
    </w:p>
    <w:p w14:paraId="632387C1" w14:textId="0D2CCA88" w:rsidR="007606C9" w:rsidRPr="00EA396C" w:rsidRDefault="00B22090" w:rsidP="00EA396C">
      <w:pPr>
        <w:spacing w:after="91"/>
        <w:ind w:left="1088" w:hanging="946"/>
        <w:rPr>
          <w:rFonts w:ascii="Arial" w:hAnsi="Arial" w:cs="Arial"/>
          <w:sz w:val="24"/>
          <w:szCs w:val="24"/>
        </w:rPr>
      </w:pPr>
      <w:r w:rsidRPr="00EA396C">
        <w:rPr>
          <w:rFonts w:ascii="Arial" w:hAnsi="Arial" w:cs="Arial"/>
          <w:b/>
          <w:sz w:val="24"/>
          <w:szCs w:val="24"/>
        </w:rPr>
        <w:t xml:space="preserve">Rodzaj umowy: </w:t>
      </w:r>
      <w:r w:rsidRPr="00EA396C">
        <w:rPr>
          <w:rFonts w:ascii="Arial" w:hAnsi="Arial" w:cs="Arial"/>
          <w:sz w:val="24"/>
          <w:szCs w:val="24"/>
        </w:rPr>
        <w:t>porozumienie w sprawie praktyk studenckich</w:t>
      </w:r>
      <w:r w:rsidR="00680044">
        <w:rPr>
          <w:rFonts w:ascii="Arial" w:hAnsi="Arial" w:cs="Arial"/>
          <w:sz w:val="24"/>
          <w:szCs w:val="24"/>
        </w:rPr>
        <w:t xml:space="preserve"> (praktyka bezpłatna)</w:t>
      </w:r>
    </w:p>
    <w:p w14:paraId="651BDB2E" w14:textId="77777777" w:rsidR="007606C9" w:rsidRPr="00EA396C" w:rsidRDefault="00B22090" w:rsidP="00EA396C">
      <w:pPr>
        <w:spacing w:after="83" w:line="259" w:lineRule="auto"/>
        <w:ind w:left="199" w:hanging="57"/>
        <w:rPr>
          <w:rFonts w:ascii="Arial" w:hAnsi="Arial" w:cs="Arial"/>
          <w:sz w:val="24"/>
          <w:szCs w:val="24"/>
        </w:rPr>
      </w:pPr>
      <w:r w:rsidRPr="00EA396C">
        <w:rPr>
          <w:rFonts w:ascii="Arial" w:hAnsi="Arial" w:cs="Arial"/>
          <w:b/>
          <w:sz w:val="24"/>
          <w:szCs w:val="24"/>
        </w:rPr>
        <w:t xml:space="preserve">Forma świadczenia pracy: </w:t>
      </w:r>
      <w:r w:rsidRPr="00EA396C">
        <w:rPr>
          <w:rFonts w:ascii="Arial" w:hAnsi="Arial" w:cs="Arial"/>
          <w:sz w:val="24"/>
          <w:szCs w:val="24"/>
        </w:rPr>
        <w:t>hybrydowa</w:t>
      </w:r>
    </w:p>
    <w:p w14:paraId="29B0932A" w14:textId="77777777" w:rsidR="002F66C0" w:rsidRDefault="002F66C0" w:rsidP="00EA396C">
      <w:pPr>
        <w:ind w:left="2347" w:right="2405" w:hanging="2205"/>
        <w:rPr>
          <w:rFonts w:ascii="Arial" w:hAnsi="Arial" w:cs="Arial"/>
          <w:b/>
          <w:sz w:val="24"/>
          <w:szCs w:val="24"/>
        </w:rPr>
      </w:pPr>
    </w:p>
    <w:p w14:paraId="7F207F2B" w14:textId="213473A0" w:rsidR="00EA396C" w:rsidRDefault="0099120C" w:rsidP="00EA396C">
      <w:pPr>
        <w:ind w:left="2347" w:right="2405" w:hanging="22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Zadania</w:t>
      </w:r>
      <w:r w:rsidR="00B22090" w:rsidRPr="00EA396C">
        <w:rPr>
          <w:rFonts w:ascii="Arial" w:hAnsi="Arial" w:cs="Arial"/>
          <w:b/>
          <w:sz w:val="24"/>
          <w:szCs w:val="24"/>
        </w:rPr>
        <w:t>:</w:t>
      </w:r>
    </w:p>
    <w:p w14:paraId="1CBB9F8A" w14:textId="17E0EE22" w:rsidR="00EA396C" w:rsidRDefault="00EA396C" w:rsidP="00680044">
      <w:pPr>
        <w:spacing w:line="276" w:lineRule="auto"/>
        <w:ind w:left="2347" w:right="-4" w:hanging="2063"/>
        <w:rPr>
          <w:rFonts w:ascii="Arial" w:hAnsi="Arial" w:cs="Arial"/>
          <w:sz w:val="24"/>
          <w:szCs w:val="24"/>
        </w:rPr>
      </w:pPr>
      <w:r w:rsidRPr="00EA396C">
        <w:rPr>
          <w:rFonts w:ascii="Arial" w:hAnsi="Arial" w:cs="Arial"/>
          <w:sz w:val="24"/>
          <w:szCs w:val="24"/>
        </w:rPr>
        <w:t>- Współorganizowanie targów, warsztatów, spotkań</w:t>
      </w:r>
      <w:r w:rsidR="00C02AA2">
        <w:rPr>
          <w:rFonts w:ascii="Arial" w:hAnsi="Arial" w:cs="Arial"/>
          <w:sz w:val="24"/>
          <w:szCs w:val="24"/>
        </w:rPr>
        <w:t xml:space="preserve"> z</w:t>
      </w:r>
      <w:r w:rsidR="0099120C">
        <w:rPr>
          <w:rFonts w:ascii="Arial" w:hAnsi="Arial" w:cs="Arial"/>
          <w:sz w:val="24"/>
          <w:szCs w:val="24"/>
        </w:rPr>
        <w:t xml:space="preserve"> pracodawcami;</w:t>
      </w:r>
    </w:p>
    <w:p w14:paraId="64E441FA" w14:textId="77777777" w:rsidR="00EA396C" w:rsidRDefault="00EA396C" w:rsidP="00680044">
      <w:pPr>
        <w:spacing w:line="276" w:lineRule="auto"/>
        <w:ind w:left="2347" w:right="2405" w:hanging="2063"/>
        <w:rPr>
          <w:rFonts w:ascii="Arial" w:hAnsi="Arial" w:cs="Arial"/>
          <w:sz w:val="24"/>
          <w:szCs w:val="24"/>
        </w:rPr>
      </w:pPr>
      <w:r w:rsidRPr="00EA396C">
        <w:rPr>
          <w:rFonts w:ascii="Arial" w:hAnsi="Arial" w:cs="Arial"/>
          <w:sz w:val="24"/>
          <w:szCs w:val="24"/>
        </w:rPr>
        <w:t xml:space="preserve">- </w:t>
      </w:r>
      <w:r w:rsidR="00C02AA2">
        <w:rPr>
          <w:rFonts w:ascii="Arial" w:hAnsi="Arial" w:cs="Arial"/>
          <w:sz w:val="24"/>
          <w:szCs w:val="24"/>
        </w:rPr>
        <w:t>R</w:t>
      </w:r>
      <w:r w:rsidRPr="00EA396C">
        <w:rPr>
          <w:rFonts w:ascii="Arial" w:hAnsi="Arial" w:cs="Arial"/>
          <w:sz w:val="24"/>
          <w:szCs w:val="24"/>
        </w:rPr>
        <w:t>eprezentowanie Biura Karier i UW podczas wydarzeń</w:t>
      </w:r>
      <w:r w:rsidR="00C02AA2">
        <w:rPr>
          <w:rFonts w:ascii="Arial" w:hAnsi="Arial" w:cs="Arial"/>
          <w:sz w:val="24"/>
          <w:szCs w:val="24"/>
        </w:rPr>
        <w:t>;</w:t>
      </w:r>
    </w:p>
    <w:p w14:paraId="23C413A6" w14:textId="77777777" w:rsidR="00EA396C" w:rsidRDefault="00EA396C" w:rsidP="00680044">
      <w:pPr>
        <w:spacing w:line="276" w:lineRule="auto"/>
        <w:ind w:left="2347" w:right="-4" w:hanging="2063"/>
        <w:rPr>
          <w:rFonts w:ascii="Arial" w:hAnsi="Arial" w:cs="Arial"/>
          <w:sz w:val="24"/>
          <w:szCs w:val="24"/>
        </w:rPr>
      </w:pPr>
      <w:r w:rsidRPr="00EA396C">
        <w:rPr>
          <w:rFonts w:ascii="Arial" w:hAnsi="Arial" w:cs="Arial"/>
          <w:sz w:val="24"/>
          <w:szCs w:val="24"/>
        </w:rPr>
        <w:t>- Kontakty ze studentami, absolwentami, doktorantam</w:t>
      </w:r>
      <w:r>
        <w:rPr>
          <w:rFonts w:ascii="Arial" w:hAnsi="Arial" w:cs="Arial"/>
          <w:sz w:val="24"/>
          <w:szCs w:val="24"/>
        </w:rPr>
        <w:t xml:space="preserve">i, </w:t>
      </w:r>
      <w:r w:rsidRPr="00EA396C">
        <w:rPr>
          <w:rFonts w:ascii="Arial" w:hAnsi="Arial" w:cs="Arial"/>
          <w:sz w:val="24"/>
          <w:szCs w:val="24"/>
        </w:rPr>
        <w:t>pracownikami UW, pracodawcami</w:t>
      </w:r>
      <w:r w:rsidR="00C02AA2">
        <w:rPr>
          <w:rFonts w:ascii="Arial" w:hAnsi="Arial" w:cs="Arial"/>
          <w:sz w:val="24"/>
          <w:szCs w:val="24"/>
        </w:rPr>
        <w:t>;</w:t>
      </w:r>
    </w:p>
    <w:p w14:paraId="34329C80" w14:textId="77777777" w:rsidR="00EA396C" w:rsidRDefault="00EA396C" w:rsidP="00680044">
      <w:pPr>
        <w:spacing w:line="276" w:lineRule="auto"/>
        <w:ind w:left="2347" w:right="-4" w:hanging="20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A396C">
        <w:rPr>
          <w:rFonts w:ascii="Arial" w:hAnsi="Arial" w:cs="Arial"/>
          <w:sz w:val="24"/>
          <w:szCs w:val="24"/>
        </w:rPr>
        <w:t>Opracowywanie materiałów informacyjnych i</w:t>
      </w:r>
      <w:r>
        <w:rPr>
          <w:rFonts w:ascii="Arial" w:hAnsi="Arial" w:cs="Arial"/>
          <w:sz w:val="24"/>
          <w:szCs w:val="24"/>
        </w:rPr>
        <w:t xml:space="preserve"> </w:t>
      </w:r>
      <w:r w:rsidRPr="00EA396C">
        <w:rPr>
          <w:rFonts w:ascii="Arial" w:hAnsi="Arial" w:cs="Arial"/>
          <w:sz w:val="24"/>
          <w:szCs w:val="24"/>
        </w:rPr>
        <w:t>promocyjnych, artykułów edukacyjnych</w:t>
      </w:r>
      <w:r w:rsidR="00C02AA2">
        <w:rPr>
          <w:rFonts w:ascii="Arial" w:hAnsi="Arial" w:cs="Arial"/>
          <w:sz w:val="24"/>
          <w:szCs w:val="24"/>
        </w:rPr>
        <w:t>;</w:t>
      </w:r>
    </w:p>
    <w:p w14:paraId="14AAA222" w14:textId="77777777" w:rsidR="004E36B7" w:rsidRDefault="004E36B7" w:rsidP="00680044">
      <w:pPr>
        <w:spacing w:line="276" w:lineRule="auto"/>
        <w:ind w:left="2347" w:right="2405" w:hanging="20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A396C">
        <w:rPr>
          <w:rFonts w:ascii="Arial" w:hAnsi="Arial" w:cs="Arial"/>
          <w:sz w:val="24"/>
          <w:szCs w:val="24"/>
        </w:rPr>
        <w:t>Dystrybuowanie materiałów na kampusach uniwersyteckich</w:t>
      </w:r>
      <w:r w:rsidR="00C02AA2">
        <w:rPr>
          <w:rFonts w:ascii="Arial" w:hAnsi="Arial" w:cs="Arial"/>
          <w:sz w:val="24"/>
          <w:szCs w:val="24"/>
        </w:rPr>
        <w:t>;</w:t>
      </w:r>
    </w:p>
    <w:p w14:paraId="711ABEB3" w14:textId="77777777" w:rsidR="004E36B7" w:rsidRDefault="004E36B7" w:rsidP="00680044">
      <w:pPr>
        <w:spacing w:line="276" w:lineRule="auto"/>
        <w:ind w:left="2347" w:right="-4" w:hanging="20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A396C">
        <w:rPr>
          <w:rFonts w:ascii="Arial" w:hAnsi="Arial" w:cs="Arial"/>
          <w:sz w:val="24"/>
          <w:szCs w:val="24"/>
        </w:rPr>
        <w:t>Opracowywanie analiz dotyczących rynku pracy i</w:t>
      </w:r>
      <w:r>
        <w:rPr>
          <w:rFonts w:ascii="Arial" w:hAnsi="Arial" w:cs="Arial"/>
          <w:sz w:val="24"/>
          <w:szCs w:val="24"/>
        </w:rPr>
        <w:t xml:space="preserve"> </w:t>
      </w:r>
      <w:r w:rsidRPr="00EA396C">
        <w:rPr>
          <w:rFonts w:ascii="Arial" w:hAnsi="Arial" w:cs="Arial"/>
          <w:sz w:val="24"/>
          <w:szCs w:val="24"/>
        </w:rPr>
        <w:t>działalności Biura</w:t>
      </w:r>
      <w:r w:rsidR="00C02AA2">
        <w:rPr>
          <w:rFonts w:ascii="Arial" w:hAnsi="Arial" w:cs="Arial"/>
          <w:sz w:val="24"/>
          <w:szCs w:val="24"/>
        </w:rPr>
        <w:t>;</w:t>
      </w:r>
    </w:p>
    <w:p w14:paraId="2A12DCC1" w14:textId="78999D4A" w:rsidR="004E36B7" w:rsidRDefault="004E36B7" w:rsidP="00680044">
      <w:pPr>
        <w:tabs>
          <w:tab w:val="left" w:pos="8789"/>
        </w:tabs>
        <w:spacing w:line="240" w:lineRule="auto"/>
        <w:ind w:left="284" w:right="-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A396C">
        <w:rPr>
          <w:rFonts w:ascii="Arial" w:hAnsi="Arial" w:cs="Arial"/>
          <w:sz w:val="24"/>
          <w:szCs w:val="24"/>
        </w:rPr>
        <w:t>Monitorowanie mediów społecznościowych i tworzenie postów na strony internetowe</w:t>
      </w:r>
      <w:r w:rsidR="00C02AA2">
        <w:rPr>
          <w:rFonts w:ascii="Arial" w:hAnsi="Arial" w:cs="Arial"/>
          <w:sz w:val="24"/>
          <w:szCs w:val="24"/>
        </w:rPr>
        <w:t>;</w:t>
      </w:r>
      <w:r w:rsidRPr="00EA396C">
        <w:rPr>
          <w:rFonts w:ascii="Arial" w:hAnsi="Arial" w:cs="Arial"/>
          <w:sz w:val="24"/>
          <w:szCs w:val="24"/>
        </w:rPr>
        <w:t xml:space="preserve"> </w:t>
      </w:r>
      <w:r w:rsidR="00680044">
        <w:rPr>
          <w:rFonts w:ascii="Arial" w:hAnsi="Arial" w:cs="Arial"/>
          <w:sz w:val="24"/>
          <w:szCs w:val="24"/>
        </w:rPr>
        <w:t xml:space="preserve">       </w:t>
      </w:r>
      <w:r w:rsidRPr="00EA396C">
        <w:rPr>
          <w:rFonts w:ascii="Arial" w:hAnsi="Arial" w:cs="Arial"/>
          <w:sz w:val="24"/>
          <w:szCs w:val="24"/>
        </w:rPr>
        <w:t>Facebook,</w:t>
      </w:r>
      <w:r w:rsidR="00B22090">
        <w:rPr>
          <w:rFonts w:ascii="Arial" w:hAnsi="Arial" w:cs="Arial"/>
          <w:sz w:val="24"/>
          <w:szCs w:val="24"/>
        </w:rPr>
        <w:t xml:space="preserve"> </w:t>
      </w:r>
      <w:r w:rsidRPr="00EA396C">
        <w:rPr>
          <w:rFonts w:ascii="Arial" w:hAnsi="Arial" w:cs="Arial"/>
          <w:sz w:val="24"/>
          <w:szCs w:val="24"/>
        </w:rPr>
        <w:t>LinkedIn, Instagram, Twitter</w:t>
      </w:r>
      <w:r w:rsidR="0099120C">
        <w:rPr>
          <w:rFonts w:ascii="Arial" w:hAnsi="Arial" w:cs="Arial"/>
          <w:sz w:val="24"/>
          <w:szCs w:val="24"/>
        </w:rPr>
        <w:t>;</w:t>
      </w:r>
    </w:p>
    <w:p w14:paraId="207BC7A9" w14:textId="2B9E8B57" w:rsidR="0099120C" w:rsidRDefault="0099120C" w:rsidP="00680044">
      <w:pPr>
        <w:tabs>
          <w:tab w:val="left" w:pos="8789"/>
        </w:tabs>
        <w:spacing w:line="240" w:lineRule="auto"/>
        <w:ind w:left="284" w:right="-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-możliwość wymyślania i realizacji autorskich inicjatyw</w:t>
      </w:r>
      <w:r w:rsidR="00776823">
        <w:rPr>
          <w:rFonts w:ascii="Arial" w:hAnsi="Arial" w:cs="Arial"/>
          <w:sz w:val="24"/>
          <w:szCs w:val="24"/>
        </w:rPr>
        <w:t>, projektów</w:t>
      </w:r>
      <w:r>
        <w:rPr>
          <w:rFonts w:ascii="Arial" w:hAnsi="Arial" w:cs="Arial"/>
          <w:sz w:val="24"/>
          <w:szCs w:val="24"/>
        </w:rPr>
        <w:t>.</w:t>
      </w:r>
    </w:p>
    <w:p w14:paraId="30AB982E" w14:textId="77777777" w:rsidR="00C02AA2" w:rsidRPr="002F66C0" w:rsidRDefault="00C02AA2" w:rsidP="00C02AA2">
      <w:pPr>
        <w:spacing w:line="240" w:lineRule="auto"/>
        <w:ind w:left="284" w:right="-4" w:hanging="142"/>
        <w:rPr>
          <w:rFonts w:ascii="Arial" w:hAnsi="Arial" w:cs="Arial"/>
          <w:sz w:val="24"/>
          <w:szCs w:val="24"/>
        </w:rPr>
      </w:pPr>
    </w:p>
    <w:p w14:paraId="29721F11" w14:textId="1EDC39B8" w:rsidR="00B22090" w:rsidRPr="00680044" w:rsidRDefault="00B22090" w:rsidP="00C02AA2">
      <w:pPr>
        <w:spacing w:line="240" w:lineRule="auto"/>
        <w:ind w:left="3621" w:right="2405" w:hanging="3479"/>
        <w:rPr>
          <w:rFonts w:ascii="Arial" w:hAnsi="Arial" w:cs="Arial"/>
          <w:b/>
          <w:sz w:val="24"/>
          <w:szCs w:val="24"/>
        </w:rPr>
      </w:pPr>
      <w:r w:rsidRPr="00EA396C">
        <w:rPr>
          <w:rFonts w:ascii="Arial" w:hAnsi="Arial" w:cs="Arial"/>
          <w:b/>
          <w:sz w:val="24"/>
          <w:szCs w:val="24"/>
        </w:rPr>
        <w:t>Wymagania:</w:t>
      </w:r>
    </w:p>
    <w:p w14:paraId="1A1E8F9E" w14:textId="7B78E065" w:rsidR="007606C9" w:rsidRDefault="00C02AA2" w:rsidP="00C02AA2">
      <w:pPr>
        <w:spacing w:line="276" w:lineRule="auto"/>
        <w:ind w:left="426" w:right="-4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22090" w:rsidRPr="004E36B7">
        <w:rPr>
          <w:rFonts w:ascii="Arial" w:hAnsi="Arial" w:cs="Arial"/>
          <w:sz w:val="24"/>
          <w:szCs w:val="24"/>
        </w:rPr>
        <w:t>Kierunki studiów:</w:t>
      </w:r>
      <w:r w:rsidR="004E36B7">
        <w:rPr>
          <w:rFonts w:ascii="Arial" w:hAnsi="Arial" w:cs="Arial"/>
          <w:sz w:val="24"/>
          <w:szCs w:val="24"/>
        </w:rPr>
        <w:t xml:space="preserve"> </w:t>
      </w:r>
      <w:r w:rsidR="00B22090" w:rsidRPr="00EA396C">
        <w:rPr>
          <w:rFonts w:ascii="Arial" w:hAnsi="Arial" w:cs="Arial"/>
          <w:sz w:val="24"/>
          <w:szCs w:val="24"/>
        </w:rPr>
        <w:t>psychologia</w:t>
      </w:r>
      <w:r w:rsidR="004E36B7">
        <w:rPr>
          <w:rFonts w:ascii="Arial" w:hAnsi="Arial" w:cs="Arial"/>
          <w:sz w:val="24"/>
          <w:szCs w:val="24"/>
        </w:rPr>
        <w:t xml:space="preserve">, </w:t>
      </w:r>
      <w:r w:rsidR="00B22090" w:rsidRPr="00EA396C">
        <w:rPr>
          <w:rFonts w:ascii="Arial" w:hAnsi="Arial" w:cs="Arial"/>
          <w:sz w:val="24"/>
          <w:szCs w:val="24"/>
        </w:rPr>
        <w:t>ekonomia</w:t>
      </w:r>
      <w:r w:rsidR="004E36B7">
        <w:rPr>
          <w:rFonts w:ascii="Arial" w:hAnsi="Arial" w:cs="Arial"/>
          <w:sz w:val="24"/>
          <w:szCs w:val="24"/>
        </w:rPr>
        <w:t>, p</w:t>
      </w:r>
      <w:r w:rsidR="00B22090" w:rsidRPr="00EA396C">
        <w:rPr>
          <w:rFonts w:ascii="Arial" w:hAnsi="Arial" w:cs="Arial"/>
          <w:sz w:val="24"/>
          <w:szCs w:val="24"/>
        </w:rPr>
        <w:t>rawo</w:t>
      </w:r>
      <w:r w:rsidR="004E36B7">
        <w:rPr>
          <w:rFonts w:ascii="Arial" w:hAnsi="Arial" w:cs="Arial"/>
          <w:sz w:val="24"/>
          <w:szCs w:val="24"/>
        </w:rPr>
        <w:t>, s</w:t>
      </w:r>
      <w:r w:rsidR="00B22090" w:rsidRPr="00EA396C">
        <w:rPr>
          <w:rFonts w:ascii="Arial" w:hAnsi="Arial" w:cs="Arial"/>
          <w:sz w:val="24"/>
          <w:szCs w:val="24"/>
        </w:rPr>
        <w:t>ocjologia</w:t>
      </w:r>
      <w:r w:rsidR="004E36B7">
        <w:rPr>
          <w:rFonts w:ascii="Arial" w:hAnsi="Arial" w:cs="Arial"/>
          <w:sz w:val="24"/>
          <w:szCs w:val="24"/>
        </w:rPr>
        <w:t xml:space="preserve">, </w:t>
      </w:r>
      <w:r w:rsidR="0099120C">
        <w:rPr>
          <w:rFonts w:ascii="Arial" w:hAnsi="Arial" w:cs="Arial"/>
          <w:sz w:val="24"/>
          <w:szCs w:val="24"/>
        </w:rPr>
        <w:t xml:space="preserve">filologie, </w:t>
      </w:r>
      <w:r w:rsidR="00B22090" w:rsidRPr="00EA396C">
        <w:rPr>
          <w:rFonts w:ascii="Arial" w:hAnsi="Arial" w:cs="Arial"/>
          <w:sz w:val="24"/>
          <w:szCs w:val="24"/>
        </w:rPr>
        <w:t xml:space="preserve">praca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B22090" w:rsidRPr="00EA396C">
        <w:rPr>
          <w:rFonts w:ascii="Arial" w:hAnsi="Arial" w:cs="Arial"/>
          <w:sz w:val="24"/>
          <w:szCs w:val="24"/>
        </w:rPr>
        <w:t>socjalna</w:t>
      </w:r>
      <w:r w:rsidR="004E36B7">
        <w:rPr>
          <w:rFonts w:ascii="Arial" w:hAnsi="Arial" w:cs="Arial"/>
          <w:sz w:val="24"/>
          <w:szCs w:val="24"/>
        </w:rPr>
        <w:t xml:space="preserve">, </w:t>
      </w:r>
      <w:r w:rsidR="00B22090" w:rsidRPr="00EA396C">
        <w:rPr>
          <w:rFonts w:ascii="Arial" w:hAnsi="Arial" w:cs="Arial"/>
          <w:sz w:val="24"/>
          <w:szCs w:val="24"/>
        </w:rPr>
        <w:t>polityka społeczna</w:t>
      </w:r>
      <w:r w:rsidR="0099120C">
        <w:rPr>
          <w:rFonts w:ascii="Arial" w:hAnsi="Arial" w:cs="Arial"/>
          <w:sz w:val="24"/>
          <w:szCs w:val="24"/>
        </w:rPr>
        <w:t xml:space="preserve">, </w:t>
      </w:r>
      <w:r w:rsidR="004E36B7">
        <w:rPr>
          <w:rFonts w:ascii="Arial" w:hAnsi="Arial" w:cs="Arial"/>
          <w:sz w:val="24"/>
          <w:szCs w:val="24"/>
        </w:rPr>
        <w:t>z</w:t>
      </w:r>
      <w:r w:rsidR="00B22090" w:rsidRPr="00EA396C">
        <w:rPr>
          <w:rFonts w:ascii="Arial" w:hAnsi="Arial" w:cs="Arial"/>
          <w:sz w:val="24"/>
          <w:szCs w:val="24"/>
        </w:rPr>
        <w:t>arządzanie</w:t>
      </w:r>
      <w:r w:rsidR="004E36B7">
        <w:rPr>
          <w:rFonts w:ascii="Arial" w:hAnsi="Arial" w:cs="Arial"/>
          <w:sz w:val="24"/>
          <w:szCs w:val="24"/>
        </w:rPr>
        <w:t>, d</w:t>
      </w:r>
      <w:r w:rsidR="00B22090" w:rsidRPr="00EA396C">
        <w:rPr>
          <w:rFonts w:ascii="Arial" w:hAnsi="Arial" w:cs="Arial"/>
          <w:sz w:val="24"/>
          <w:szCs w:val="24"/>
        </w:rPr>
        <w:t>ziennikarstwo i komunikacja społeczna</w:t>
      </w:r>
      <w:r w:rsidR="004E36B7">
        <w:rPr>
          <w:rFonts w:ascii="Arial" w:hAnsi="Arial" w:cs="Arial"/>
          <w:sz w:val="24"/>
          <w:szCs w:val="24"/>
        </w:rPr>
        <w:t xml:space="preserve">, </w:t>
      </w:r>
      <w:r w:rsidR="00B22090" w:rsidRPr="00EA396C">
        <w:rPr>
          <w:rFonts w:ascii="Arial" w:hAnsi="Arial" w:cs="Arial"/>
          <w:sz w:val="24"/>
          <w:szCs w:val="24"/>
        </w:rPr>
        <w:t>administracja</w:t>
      </w:r>
      <w:r w:rsidR="004E36B7">
        <w:rPr>
          <w:rFonts w:ascii="Arial" w:hAnsi="Arial" w:cs="Arial"/>
          <w:sz w:val="24"/>
          <w:szCs w:val="24"/>
        </w:rPr>
        <w:t>, e</w:t>
      </w:r>
      <w:r w:rsidR="00B22090" w:rsidRPr="00EA396C">
        <w:rPr>
          <w:rFonts w:ascii="Arial" w:hAnsi="Arial" w:cs="Arial"/>
          <w:sz w:val="24"/>
          <w:szCs w:val="24"/>
        </w:rPr>
        <w:t>uropeistyka</w:t>
      </w:r>
      <w:r>
        <w:rPr>
          <w:rFonts w:ascii="Arial" w:hAnsi="Arial" w:cs="Arial"/>
          <w:sz w:val="24"/>
          <w:szCs w:val="24"/>
        </w:rPr>
        <w:t xml:space="preserve">, </w:t>
      </w:r>
      <w:r w:rsidR="004E36B7">
        <w:rPr>
          <w:rFonts w:ascii="Arial" w:hAnsi="Arial" w:cs="Arial"/>
          <w:sz w:val="24"/>
          <w:szCs w:val="24"/>
        </w:rPr>
        <w:t>r</w:t>
      </w:r>
      <w:r w:rsidR="00B22090" w:rsidRPr="00EA396C">
        <w:rPr>
          <w:rFonts w:ascii="Arial" w:hAnsi="Arial" w:cs="Arial"/>
          <w:sz w:val="24"/>
          <w:szCs w:val="24"/>
        </w:rPr>
        <w:t>esocjalizacja</w:t>
      </w:r>
      <w:r>
        <w:rPr>
          <w:rFonts w:ascii="Arial" w:hAnsi="Arial" w:cs="Arial"/>
          <w:sz w:val="24"/>
          <w:szCs w:val="24"/>
        </w:rPr>
        <w:t xml:space="preserve">, </w:t>
      </w:r>
      <w:r w:rsidR="00B22090" w:rsidRPr="00EA396C">
        <w:rPr>
          <w:rFonts w:ascii="Arial" w:hAnsi="Arial" w:cs="Arial"/>
          <w:sz w:val="24"/>
          <w:szCs w:val="24"/>
        </w:rPr>
        <w:t>andragogika</w:t>
      </w:r>
      <w:r w:rsidR="0099120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</w:t>
      </w:r>
      <w:r w:rsidR="00B22090" w:rsidRPr="00EA396C">
        <w:rPr>
          <w:rFonts w:ascii="Arial" w:hAnsi="Arial" w:cs="Arial"/>
          <w:sz w:val="24"/>
          <w:szCs w:val="24"/>
        </w:rPr>
        <w:t>rganizowanie rynku pracy</w:t>
      </w:r>
      <w:r>
        <w:rPr>
          <w:rFonts w:ascii="Arial" w:hAnsi="Arial" w:cs="Arial"/>
          <w:sz w:val="24"/>
          <w:szCs w:val="24"/>
        </w:rPr>
        <w:t xml:space="preserve">, </w:t>
      </w:r>
      <w:r w:rsidR="00B22090" w:rsidRPr="00EA396C">
        <w:rPr>
          <w:rFonts w:ascii="Arial" w:hAnsi="Arial" w:cs="Arial"/>
          <w:sz w:val="24"/>
          <w:szCs w:val="24"/>
        </w:rPr>
        <w:t>zarządzanie Big Data</w:t>
      </w:r>
      <w:r w:rsidR="0099120C">
        <w:rPr>
          <w:rFonts w:ascii="Arial" w:hAnsi="Arial" w:cs="Arial"/>
          <w:sz w:val="24"/>
          <w:szCs w:val="24"/>
        </w:rPr>
        <w:t>:</w:t>
      </w:r>
    </w:p>
    <w:p w14:paraId="21785BF8" w14:textId="4D54BB90" w:rsidR="00C02AA2" w:rsidRDefault="00C02AA2" w:rsidP="00C02AA2">
      <w:pPr>
        <w:spacing w:line="276" w:lineRule="auto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02AA2">
        <w:rPr>
          <w:rFonts w:ascii="Arial" w:hAnsi="Arial" w:cs="Arial"/>
          <w:sz w:val="24"/>
          <w:szCs w:val="24"/>
        </w:rPr>
        <w:t>Umiejętność jasnego formułowania myśli w tekście;</w:t>
      </w:r>
    </w:p>
    <w:p w14:paraId="60D42C6E" w14:textId="4EFF9195" w:rsidR="0099120C" w:rsidRDefault="0099120C" w:rsidP="0099120C">
      <w:pPr>
        <w:spacing w:line="276" w:lineRule="auto"/>
        <w:ind w:left="42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02AA2">
        <w:rPr>
          <w:rFonts w:ascii="Arial" w:hAnsi="Arial" w:cs="Arial"/>
          <w:sz w:val="24"/>
          <w:szCs w:val="24"/>
        </w:rPr>
        <w:t>Znajomość j. angielskiego (</w:t>
      </w:r>
      <w:r>
        <w:rPr>
          <w:rFonts w:ascii="Arial" w:hAnsi="Arial" w:cs="Arial"/>
          <w:sz w:val="24"/>
          <w:szCs w:val="24"/>
        </w:rPr>
        <w:t>ponad średniozaawansowany B2);</w:t>
      </w:r>
    </w:p>
    <w:p w14:paraId="63A26AD4" w14:textId="60C7EFBD" w:rsidR="0099120C" w:rsidRDefault="0099120C" w:rsidP="0099120C">
      <w:pPr>
        <w:spacing w:line="276" w:lineRule="auto"/>
        <w:ind w:left="42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A396C">
        <w:rPr>
          <w:rFonts w:ascii="Arial" w:hAnsi="Arial" w:cs="Arial"/>
          <w:sz w:val="24"/>
          <w:szCs w:val="24"/>
        </w:rPr>
        <w:t xml:space="preserve">Umiejętność obsługi </w:t>
      </w:r>
      <w:r>
        <w:rPr>
          <w:rFonts w:ascii="Arial" w:hAnsi="Arial" w:cs="Arial"/>
          <w:sz w:val="24"/>
          <w:szCs w:val="24"/>
        </w:rPr>
        <w:t xml:space="preserve">programów </w:t>
      </w:r>
      <w:r w:rsidRPr="00EA396C">
        <w:rPr>
          <w:rFonts w:ascii="Arial" w:hAnsi="Arial" w:cs="Arial"/>
          <w:sz w:val="24"/>
          <w:szCs w:val="24"/>
        </w:rPr>
        <w:t>Word</w:t>
      </w:r>
      <w:r>
        <w:rPr>
          <w:rFonts w:ascii="Arial" w:hAnsi="Arial" w:cs="Arial"/>
          <w:sz w:val="24"/>
          <w:szCs w:val="24"/>
        </w:rPr>
        <w:t>, Excel, PowerPoint, Internetu;</w:t>
      </w:r>
    </w:p>
    <w:p w14:paraId="01ED61F0" w14:textId="77777777" w:rsidR="0099120C" w:rsidRDefault="0099120C" w:rsidP="0099120C">
      <w:pPr>
        <w:spacing w:line="276" w:lineRule="auto"/>
        <w:ind w:left="42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A396C">
        <w:rPr>
          <w:rFonts w:ascii="Arial" w:hAnsi="Arial" w:cs="Arial"/>
          <w:sz w:val="24"/>
          <w:szCs w:val="24"/>
        </w:rPr>
        <w:t xml:space="preserve">Sprawne korzystanie z platform do wideo rozmów (Google </w:t>
      </w:r>
      <w:proofErr w:type="spellStart"/>
      <w:r w:rsidRPr="00EA396C">
        <w:rPr>
          <w:rFonts w:ascii="Arial" w:hAnsi="Arial" w:cs="Arial"/>
          <w:sz w:val="24"/>
          <w:szCs w:val="24"/>
        </w:rPr>
        <w:t>Meet</w:t>
      </w:r>
      <w:proofErr w:type="spellEnd"/>
      <w:r w:rsidRPr="00EA396C">
        <w:rPr>
          <w:rFonts w:ascii="Arial" w:hAnsi="Arial" w:cs="Arial"/>
          <w:sz w:val="24"/>
          <w:szCs w:val="24"/>
        </w:rPr>
        <w:t>, Zoom) i narzędzi Google (</w:t>
      </w:r>
      <w:proofErr w:type="spellStart"/>
      <w:r w:rsidRPr="00EA396C">
        <w:rPr>
          <w:rFonts w:ascii="Arial" w:hAnsi="Arial" w:cs="Arial"/>
          <w:sz w:val="24"/>
          <w:szCs w:val="24"/>
        </w:rPr>
        <w:t>Gmail</w:t>
      </w:r>
      <w:proofErr w:type="spellEnd"/>
      <w:r w:rsidRPr="00EA39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2AA2">
        <w:rPr>
          <w:rFonts w:ascii="Arial" w:hAnsi="Arial" w:cs="Arial"/>
          <w:sz w:val="24"/>
          <w:szCs w:val="24"/>
        </w:rPr>
        <w:t>Documents</w:t>
      </w:r>
      <w:proofErr w:type="spellEnd"/>
      <w:r w:rsidRPr="00C02A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02AA2">
        <w:rPr>
          <w:rFonts w:ascii="Arial" w:hAnsi="Arial" w:cs="Arial"/>
          <w:sz w:val="24"/>
          <w:szCs w:val="24"/>
        </w:rPr>
        <w:t>Sheets</w:t>
      </w:r>
      <w:proofErr w:type="spellEnd"/>
      <w:r w:rsidRPr="00C02AA2">
        <w:rPr>
          <w:rFonts w:ascii="Arial" w:hAnsi="Arial" w:cs="Arial"/>
          <w:sz w:val="24"/>
          <w:szCs w:val="24"/>
        </w:rPr>
        <w:t xml:space="preserve">, Prezentacje, Kalendarz, Formularze); </w:t>
      </w:r>
    </w:p>
    <w:p w14:paraId="216CFC15" w14:textId="7EAD2FCE" w:rsidR="00C02AA2" w:rsidRPr="00EA396C" w:rsidRDefault="00C02AA2" w:rsidP="00C02AA2">
      <w:pPr>
        <w:spacing w:line="276" w:lineRule="auto"/>
        <w:ind w:left="42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9120C">
        <w:rPr>
          <w:rFonts w:ascii="Arial" w:hAnsi="Arial" w:cs="Arial"/>
          <w:sz w:val="24"/>
          <w:szCs w:val="24"/>
        </w:rPr>
        <w:t>Mile widziana znajomość</w:t>
      </w:r>
      <w:r w:rsidRPr="00EA396C">
        <w:rPr>
          <w:rFonts w:ascii="Arial" w:hAnsi="Arial" w:cs="Arial"/>
          <w:sz w:val="24"/>
          <w:szCs w:val="24"/>
        </w:rPr>
        <w:t xml:space="preserve"> programów graficznych (</w:t>
      </w:r>
      <w:proofErr w:type="spellStart"/>
      <w:r w:rsidRPr="00EA396C">
        <w:rPr>
          <w:rFonts w:ascii="Arial" w:hAnsi="Arial" w:cs="Arial"/>
          <w:sz w:val="24"/>
          <w:szCs w:val="24"/>
        </w:rPr>
        <w:t>Canva</w:t>
      </w:r>
      <w:proofErr w:type="spellEnd"/>
      <w:r w:rsidRPr="00EA396C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EA396C">
        <w:rPr>
          <w:rFonts w:ascii="Arial" w:hAnsi="Arial" w:cs="Arial"/>
          <w:sz w:val="24"/>
          <w:szCs w:val="24"/>
        </w:rPr>
        <w:t>AdobePhotoshop</w:t>
      </w:r>
      <w:proofErr w:type="spellEnd"/>
      <w:r w:rsidRPr="00EA396C">
        <w:rPr>
          <w:rFonts w:ascii="Arial" w:hAnsi="Arial" w:cs="Arial"/>
          <w:sz w:val="24"/>
          <w:szCs w:val="24"/>
        </w:rPr>
        <w:t xml:space="preserve"> i GIMP);</w:t>
      </w:r>
    </w:p>
    <w:p w14:paraId="6D0F73F0" w14:textId="77777777" w:rsidR="00C02AA2" w:rsidRPr="00EA396C" w:rsidRDefault="00C02AA2" w:rsidP="00C02AA2">
      <w:pPr>
        <w:spacing w:line="276" w:lineRule="auto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A396C">
        <w:rPr>
          <w:rFonts w:ascii="Arial" w:hAnsi="Arial" w:cs="Arial"/>
          <w:sz w:val="24"/>
          <w:szCs w:val="24"/>
        </w:rPr>
        <w:t>Zmysł organizacyjny, wielozadaniowość;</w:t>
      </w:r>
    </w:p>
    <w:p w14:paraId="04DFB4E1" w14:textId="77777777" w:rsidR="00C02AA2" w:rsidRDefault="00C02AA2" w:rsidP="00C02AA2">
      <w:pPr>
        <w:spacing w:line="276" w:lineRule="auto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A396C">
        <w:rPr>
          <w:rFonts w:ascii="Arial" w:hAnsi="Arial" w:cs="Arial"/>
          <w:sz w:val="24"/>
          <w:szCs w:val="24"/>
        </w:rPr>
        <w:t>Łatwość nawiązywania i budowania relacji;</w:t>
      </w:r>
    </w:p>
    <w:p w14:paraId="24BE5547" w14:textId="62ADBEED" w:rsidR="00C02AA2" w:rsidRDefault="00C02AA2" w:rsidP="00C02AA2">
      <w:pPr>
        <w:spacing w:line="276" w:lineRule="auto"/>
        <w:ind w:left="426" w:hanging="142"/>
        <w:rPr>
          <w:rFonts w:ascii="Arial" w:hAnsi="Arial" w:cs="Arial"/>
          <w:sz w:val="24"/>
          <w:szCs w:val="24"/>
        </w:rPr>
      </w:pPr>
    </w:p>
    <w:p w14:paraId="34DA49CE" w14:textId="21ADF50A" w:rsidR="00C02AA2" w:rsidRDefault="00C02AA2" w:rsidP="00C02AA2">
      <w:pPr>
        <w:spacing w:line="276" w:lineRule="auto"/>
        <w:ind w:left="42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A396C">
        <w:rPr>
          <w:rFonts w:ascii="Arial" w:hAnsi="Arial" w:cs="Arial"/>
          <w:sz w:val="24"/>
          <w:szCs w:val="24"/>
        </w:rPr>
        <w:t xml:space="preserve">Zainteresowanie poznaniem kulis współpracy </w:t>
      </w:r>
      <w:r w:rsidR="0099120C">
        <w:rPr>
          <w:rFonts w:ascii="Arial" w:hAnsi="Arial" w:cs="Arial"/>
          <w:sz w:val="24"/>
          <w:szCs w:val="24"/>
        </w:rPr>
        <w:t>uczelni</w:t>
      </w:r>
      <w:r w:rsidRPr="00EA396C">
        <w:rPr>
          <w:rFonts w:ascii="Arial" w:hAnsi="Arial" w:cs="Arial"/>
          <w:sz w:val="24"/>
          <w:szCs w:val="24"/>
        </w:rPr>
        <w:t xml:space="preserve"> z otoczeniem zewnętrznym;</w:t>
      </w:r>
    </w:p>
    <w:p w14:paraId="354E227A" w14:textId="77777777" w:rsidR="00C02AA2" w:rsidRPr="00EA396C" w:rsidRDefault="00C02AA2" w:rsidP="00C02AA2">
      <w:pPr>
        <w:spacing w:line="276" w:lineRule="auto"/>
        <w:ind w:left="426" w:hanging="142"/>
        <w:rPr>
          <w:rFonts w:ascii="Arial" w:hAnsi="Arial" w:cs="Arial"/>
          <w:sz w:val="24"/>
          <w:szCs w:val="24"/>
        </w:rPr>
      </w:pPr>
      <w:r w:rsidRPr="00EA396C">
        <w:rPr>
          <w:rFonts w:ascii="Arial" w:hAnsi="Arial" w:cs="Arial"/>
          <w:sz w:val="24"/>
          <w:szCs w:val="24"/>
        </w:rPr>
        <w:t>- Doświadczenie przy realizacji projektów i organizacji wydarzeń.</w:t>
      </w:r>
    </w:p>
    <w:p w14:paraId="7B068C64" w14:textId="4408C0CB" w:rsidR="00C02AA2" w:rsidRDefault="00680044" w:rsidP="0099120C">
      <w:pPr>
        <w:ind w:left="2342" w:hanging="2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02AA2" w:rsidRPr="00EA396C">
        <w:rPr>
          <w:rFonts w:ascii="Arial" w:hAnsi="Arial" w:cs="Arial"/>
          <w:sz w:val="24"/>
          <w:szCs w:val="24"/>
        </w:rPr>
        <w:t>Mile widziane:</w:t>
      </w:r>
      <w:r w:rsidR="0099120C">
        <w:rPr>
          <w:rFonts w:ascii="Arial" w:hAnsi="Arial" w:cs="Arial"/>
          <w:sz w:val="24"/>
          <w:szCs w:val="24"/>
        </w:rPr>
        <w:t xml:space="preserve"> z</w:t>
      </w:r>
      <w:r w:rsidR="00C02AA2" w:rsidRPr="00EA396C">
        <w:rPr>
          <w:rFonts w:ascii="Arial" w:hAnsi="Arial" w:cs="Arial"/>
          <w:sz w:val="24"/>
          <w:szCs w:val="24"/>
        </w:rPr>
        <w:t xml:space="preserve">ainteresowanie tematyką związaną z rynkiem pracy, </w:t>
      </w:r>
      <w:r w:rsidR="00776823">
        <w:rPr>
          <w:rFonts w:ascii="Arial" w:hAnsi="Arial" w:cs="Arial"/>
          <w:sz w:val="24"/>
          <w:szCs w:val="24"/>
        </w:rPr>
        <w:t>HR</w:t>
      </w:r>
      <w:r w:rsidR="00594E82">
        <w:rPr>
          <w:rFonts w:ascii="Arial" w:hAnsi="Arial" w:cs="Arial"/>
          <w:sz w:val="24"/>
          <w:szCs w:val="24"/>
        </w:rPr>
        <w:t>, edukacją</w:t>
      </w:r>
      <w:r w:rsidR="00822306">
        <w:rPr>
          <w:rFonts w:ascii="Arial" w:hAnsi="Arial" w:cs="Arial"/>
          <w:sz w:val="24"/>
          <w:szCs w:val="24"/>
        </w:rPr>
        <w:t>, komunikacją.</w:t>
      </w:r>
      <w:bookmarkStart w:id="0" w:name="_GoBack"/>
      <w:bookmarkEnd w:id="0"/>
    </w:p>
    <w:p w14:paraId="4544DE60" w14:textId="77777777" w:rsidR="00C02AA2" w:rsidRPr="002F66C0" w:rsidRDefault="00C02AA2" w:rsidP="00C02AA2">
      <w:pPr>
        <w:ind w:left="142" w:right="-4" w:firstLine="0"/>
        <w:rPr>
          <w:rFonts w:ascii="Arial" w:hAnsi="Arial" w:cs="Arial"/>
          <w:sz w:val="24"/>
          <w:szCs w:val="24"/>
        </w:rPr>
      </w:pPr>
    </w:p>
    <w:p w14:paraId="5BAE1AFF" w14:textId="5A0E1870" w:rsidR="00B22090" w:rsidRPr="00680044" w:rsidRDefault="00B22090" w:rsidP="00C02AA2">
      <w:pPr>
        <w:spacing w:after="0" w:line="259" w:lineRule="auto"/>
        <w:ind w:left="142" w:firstLine="0"/>
        <w:rPr>
          <w:rFonts w:ascii="Arial" w:hAnsi="Arial" w:cs="Arial"/>
          <w:b/>
          <w:sz w:val="24"/>
          <w:szCs w:val="24"/>
        </w:rPr>
      </w:pPr>
      <w:r w:rsidRPr="00EA396C">
        <w:rPr>
          <w:rFonts w:ascii="Arial" w:hAnsi="Arial" w:cs="Arial"/>
          <w:b/>
          <w:sz w:val="24"/>
          <w:szCs w:val="24"/>
        </w:rPr>
        <w:t xml:space="preserve">Warunki pracy: </w:t>
      </w:r>
    </w:p>
    <w:p w14:paraId="0D5065F5" w14:textId="796B4747" w:rsidR="00422870" w:rsidRDefault="00422870" w:rsidP="00B22090">
      <w:pPr>
        <w:spacing w:after="0" w:line="259" w:lineRule="auto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22090" w:rsidRPr="00EA396C">
        <w:rPr>
          <w:rFonts w:ascii="Arial" w:hAnsi="Arial" w:cs="Arial"/>
          <w:sz w:val="24"/>
          <w:szCs w:val="24"/>
        </w:rPr>
        <w:t>Prac</w:t>
      </w:r>
      <w:r w:rsidR="000E4730">
        <w:rPr>
          <w:rFonts w:ascii="Arial" w:hAnsi="Arial" w:cs="Arial"/>
          <w:sz w:val="24"/>
          <w:szCs w:val="24"/>
        </w:rPr>
        <w:t>a</w:t>
      </w:r>
      <w:r w:rsidR="00B22090" w:rsidRPr="00EA396C">
        <w:rPr>
          <w:rFonts w:ascii="Arial" w:hAnsi="Arial" w:cs="Arial"/>
          <w:sz w:val="24"/>
          <w:szCs w:val="24"/>
        </w:rPr>
        <w:t xml:space="preserve"> na rzecz największej w Polsce, renomowanej uczelni;</w:t>
      </w:r>
    </w:p>
    <w:p w14:paraId="34EB6056" w14:textId="77777777" w:rsidR="00422870" w:rsidRDefault="00B22090" w:rsidP="00B22090">
      <w:pPr>
        <w:spacing w:after="0" w:line="259" w:lineRule="auto"/>
        <w:ind w:left="426" w:firstLine="0"/>
        <w:rPr>
          <w:rFonts w:ascii="Arial" w:hAnsi="Arial" w:cs="Arial"/>
          <w:sz w:val="24"/>
          <w:szCs w:val="24"/>
        </w:rPr>
      </w:pPr>
      <w:r w:rsidRPr="00EA396C">
        <w:rPr>
          <w:rFonts w:ascii="Arial" w:hAnsi="Arial" w:cs="Arial"/>
          <w:sz w:val="24"/>
          <w:szCs w:val="24"/>
        </w:rPr>
        <w:t xml:space="preserve">- Zróżnicowane zadania, pracę projektową; </w:t>
      </w:r>
    </w:p>
    <w:p w14:paraId="414E8FF7" w14:textId="03C197DB" w:rsidR="007606C9" w:rsidRPr="00EA396C" w:rsidRDefault="00B22090" w:rsidP="00B22090">
      <w:pPr>
        <w:spacing w:after="0" w:line="259" w:lineRule="auto"/>
        <w:ind w:left="426" w:firstLine="0"/>
        <w:rPr>
          <w:rFonts w:ascii="Arial" w:hAnsi="Arial" w:cs="Arial"/>
          <w:sz w:val="24"/>
          <w:szCs w:val="24"/>
        </w:rPr>
      </w:pPr>
      <w:r w:rsidRPr="00EA396C">
        <w:rPr>
          <w:rFonts w:ascii="Arial" w:hAnsi="Arial" w:cs="Arial"/>
          <w:sz w:val="24"/>
          <w:szCs w:val="24"/>
        </w:rPr>
        <w:t>- Elastyczne godziny pracy.</w:t>
      </w:r>
    </w:p>
    <w:p w14:paraId="75D4E77D" w14:textId="77777777" w:rsidR="00422870" w:rsidRDefault="00422870" w:rsidP="00B22090">
      <w:pPr>
        <w:spacing w:after="91"/>
        <w:ind w:left="426" w:hanging="142"/>
        <w:rPr>
          <w:rFonts w:ascii="Arial" w:hAnsi="Arial" w:cs="Arial"/>
          <w:sz w:val="24"/>
          <w:szCs w:val="24"/>
        </w:rPr>
      </w:pPr>
    </w:p>
    <w:p w14:paraId="7DF5BCB6" w14:textId="239A69AD" w:rsidR="007606C9" w:rsidRPr="00EA396C" w:rsidRDefault="00B22090" w:rsidP="00B22090">
      <w:pPr>
        <w:spacing w:after="91"/>
        <w:ind w:left="42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A396C">
        <w:rPr>
          <w:rFonts w:ascii="Arial" w:hAnsi="Arial" w:cs="Arial"/>
          <w:sz w:val="24"/>
          <w:szCs w:val="24"/>
        </w:rPr>
        <w:t>Termin składania ofert upływa 30 stycznia 2023 r. Rozmowy z wybranymi kandydatami będą prowadzone w styczniu i lutym 2023 r.</w:t>
      </w:r>
      <w:r>
        <w:rPr>
          <w:rFonts w:ascii="Arial" w:hAnsi="Arial" w:cs="Arial"/>
          <w:sz w:val="24"/>
          <w:szCs w:val="24"/>
        </w:rPr>
        <w:t xml:space="preserve"> </w:t>
      </w:r>
      <w:r w:rsidRPr="00EA396C">
        <w:rPr>
          <w:rFonts w:ascii="Arial" w:hAnsi="Arial" w:cs="Arial"/>
          <w:sz w:val="24"/>
          <w:szCs w:val="24"/>
        </w:rPr>
        <w:t>Zainteresowane osoby prosimy o przesłanie CV, listu motywacyjnego i klauzuli informacyjnej na adres: biurokarier@uw.edu.pl.</w:t>
      </w:r>
    </w:p>
    <w:sectPr w:rsidR="007606C9" w:rsidRPr="00EA396C" w:rsidSect="002F66C0">
      <w:pgSz w:w="11906" w:h="16838"/>
      <w:pgMar w:top="993" w:right="707" w:bottom="1560" w:left="10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6388D"/>
    <w:multiLevelType w:val="hybridMultilevel"/>
    <w:tmpl w:val="676ACA72"/>
    <w:lvl w:ilvl="0" w:tplc="FED4AF22">
      <w:start w:val="1"/>
      <w:numFmt w:val="bullet"/>
      <w:lvlText w:val="-"/>
      <w:lvlJc w:val="left"/>
      <w:pPr>
        <w:ind w:left="2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2F207B4">
      <w:start w:val="1"/>
      <w:numFmt w:val="bullet"/>
      <w:lvlText w:val="o"/>
      <w:lvlJc w:val="left"/>
      <w:pPr>
        <w:ind w:left="3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1F0D2D4">
      <w:start w:val="1"/>
      <w:numFmt w:val="bullet"/>
      <w:lvlText w:val="▪"/>
      <w:lvlJc w:val="left"/>
      <w:pPr>
        <w:ind w:left="3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2204FEC">
      <w:start w:val="1"/>
      <w:numFmt w:val="bullet"/>
      <w:lvlText w:val="•"/>
      <w:lvlJc w:val="left"/>
      <w:pPr>
        <w:ind w:left="4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29AAFBE">
      <w:start w:val="1"/>
      <w:numFmt w:val="bullet"/>
      <w:lvlText w:val="o"/>
      <w:lvlJc w:val="left"/>
      <w:pPr>
        <w:ind w:left="5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BA4C02">
      <w:start w:val="1"/>
      <w:numFmt w:val="bullet"/>
      <w:lvlText w:val="▪"/>
      <w:lvlJc w:val="left"/>
      <w:pPr>
        <w:ind w:left="6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E477FC">
      <w:start w:val="1"/>
      <w:numFmt w:val="bullet"/>
      <w:lvlText w:val="•"/>
      <w:lvlJc w:val="left"/>
      <w:pPr>
        <w:ind w:left="6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780AFC6">
      <w:start w:val="1"/>
      <w:numFmt w:val="bullet"/>
      <w:lvlText w:val="o"/>
      <w:lvlJc w:val="left"/>
      <w:pPr>
        <w:ind w:left="7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3EEDFE8">
      <w:start w:val="1"/>
      <w:numFmt w:val="bullet"/>
      <w:lvlText w:val="▪"/>
      <w:lvlJc w:val="left"/>
      <w:pPr>
        <w:ind w:left="8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C9"/>
    <w:rsid w:val="000E4730"/>
    <w:rsid w:val="002F66C0"/>
    <w:rsid w:val="00422870"/>
    <w:rsid w:val="004E36B7"/>
    <w:rsid w:val="00594E82"/>
    <w:rsid w:val="00680044"/>
    <w:rsid w:val="007606C9"/>
    <w:rsid w:val="00776823"/>
    <w:rsid w:val="00822306"/>
    <w:rsid w:val="0099120C"/>
    <w:rsid w:val="00B22090"/>
    <w:rsid w:val="00C02AA2"/>
    <w:rsid w:val="00EA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F9A6"/>
  <w15:docId w15:val="{8A56A632-0D40-46E9-B736-7C73C965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8" w:lineRule="auto"/>
      <w:ind w:left="1240" w:hanging="10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2AA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2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BiuroKarier.edu.pl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BiuroKarier.edu.pl</dc:title>
  <dc:subject/>
  <dc:creator>Ewelina Zwardoń</dc:creator>
  <cp:keywords/>
  <cp:lastModifiedBy>Monika Niepiekło</cp:lastModifiedBy>
  <cp:revision>4</cp:revision>
  <dcterms:created xsi:type="dcterms:W3CDTF">2023-01-13T08:35:00Z</dcterms:created>
  <dcterms:modified xsi:type="dcterms:W3CDTF">2023-01-13T08:45:00Z</dcterms:modified>
</cp:coreProperties>
</file>